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Pr="007805B0" w:rsidRDefault="00793DC6" w:rsidP="007805B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C7" w:rsidRPr="005B67C7" w:rsidRDefault="005B67C7" w:rsidP="005B67C7">
            <w:pPr>
              <w:pStyle w:val="a9"/>
            </w:pPr>
            <w:r w:rsidRPr="005B67C7">
              <w:rPr>
                <w:rStyle w:val="ab"/>
              </w:rPr>
              <w:t xml:space="preserve">Основной целью </w:t>
            </w:r>
            <w:r w:rsidRPr="005B67C7">
              <w:t xml:space="preserve">дисциплины является ознакомление студентов с основами современного математического аппарата как средства решения теоретических и практических задач физики, химии, биологии и ряды других дисциплин, изучаемых в медицинском вузе. </w:t>
            </w:r>
          </w:p>
          <w:p w:rsidR="00B26EAC" w:rsidRPr="007805B0" w:rsidRDefault="005B67C7" w:rsidP="007805B0">
            <w:pPr>
              <w:pStyle w:val="a9"/>
            </w:pPr>
            <w:r w:rsidRPr="005B67C7">
              <w:rPr>
                <w:rStyle w:val="ab"/>
              </w:rPr>
              <w:t xml:space="preserve">Основная задача </w:t>
            </w:r>
            <w:r w:rsidRPr="005B67C7">
              <w:t>– развитие и формирование у студентов логического мышления, умения точно формулировать задачу и использовать полученные знания при изучении физики, химии биологии и других дисциплин. Преподавание математики призвано способствовать повышению уровня теоретической подготовки студентов, формированию у них естественнонаучного мировоззрения.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97A70" w:rsidRDefault="00497A70" w:rsidP="00497A70">
            <w:pPr>
              <w:suppressAutoHyphens/>
              <w:spacing w:line="360" w:lineRule="auto"/>
              <w:jc w:val="both"/>
              <w:rPr>
                <w:bCs/>
              </w:rPr>
            </w:pPr>
            <w:r w:rsidRPr="00497A70">
              <w:rPr>
                <w:bCs/>
              </w:rPr>
              <w:t xml:space="preserve">Кафедра </w:t>
            </w:r>
            <w:proofErr w:type="gramStart"/>
            <w:r w:rsidRPr="00497A70">
              <w:rPr>
                <w:bCs/>
              </w:rPr>
              <w:t>естественно-научных</w:t>
            </w:r>
            <w:proofErr w:type="gramEnd"/>
            <w:r w:rsidRPr="00497A70">
              <w:rPr>
                <w:bCs/>
              </w:rPr>
              <w:t xml:space="preserve"> и медико-биологических дисциплин; 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5DBE" w:rsidRDefault="00222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2F" w:rsidRPr="00F4672F" w:rsidRDefault="00F4672F" w:rsidP="00F4672F">
            <w:pPr>
              <w:pStyle w:val="aa"/>
              <w:ind w:firstLine="0"/>
              <w:jc w:val="left"/>
              <w:rPr>
                <w:sz w:val="24"/>
              </w:rPr>
            </w:pPr>
            <w:r w:rsidRPr="00F4672F">
              <w:rPr>
                <w:sz w:val="24"/>
              </w:rPr>
              <w:t xml:space="preserve">Студент должен знать и уметь использовать: </w:t>
            </w:r>
          </w:p>
          <w:p w:rsidR="00F4672F" w:rsidRPr="00F4672F" w:rsidRDefault="00F4672F" w:rsidP="00F4672F">
            <w:pPr>
              <w:pStyle w:val="1"/>
              <w:ind w:left="0" w:firstLine="0"/>
              <w:jc w:val="left"/>
              <w:rPr>
                <w:sz w:val="24"/>
              </w:rPr>
            </w:pPr>
            <w:r w:rsidRPr="00F4672F">
              <w:rPr>
                <w:sz w:val="24"/>
              </w:rPr>
              <w:t>–</w:t>
            </w:r>
            <w:r w:rsidRPr="00F4672F">
              <w:rPr>
                <w:sz w:val="24"/>
              </w:rPr>
              <w:tab/>
              <w:t>основы алгебры, геометрии, тригонометрии, а так же основы высшей математики, в объеме программы;</w:t>
            </w:r>
          </w:p>
          <w:p w:rsidR="00F4672F" w:rsidRPr="00F4672F" w:rsidRDefault="00F4672F" w:rsidP="00F4672F">
            <w:pPr>
              <w:pStyle w:val="106"/>
              <w:spacing w:after="0"/>
              <w:ind w:left="0" w:firstLine="0"/>
              <w:jc w:val="left"/>
              <w:rPr>
                <w:sz w:val="24"/>
              </w:rPr>
            </w:pPr>
            <w:r w:rsidRPr="00F4672F">
              <w:rPr>
                <w:sz w:val="24"/>
              </w:rPr>
              <w:t>–</w:t>
            </w:r>
            <w:r w:rsidRPr="00F4672F">
              <w:rPr>
                <w:sz w:val="24"/>
              </w:rPr>
              <w:tab/>
              <w:t xml:space="preserve">практическое применение этих знаний на примере решения простейших математических задач. </w:t>
            </w:r>
          </w:p>
          <w:p w:rsidR="00F4672F" w:rsidRPr="00F4672F" w:rsidRDefault="00F4672F" w:rsidP="00F4672F">
            <w:pPr>
              <w:pStyle w:val="aa"/>
              <w:ind w:firstLine="0"/>
              <w:jc w:val="left"/>
              <w:rPr>
                <w:sz w:val="24"/>
              </w:rPr>
            </w:pPr>
            <w:r w:rsidRPr="00F4672F">
              <w:rPr>
                <w:sz w:val="24"/>
              </w:rPr>
              <w:t>Студент должен иметь навыки:</w:t>
            </w:r>
          </w:p>
          <w:p w:rsidR="00F4672F" w:rsidRPr="00F4672F" w:rsidRDefault="00F4672F" w:rsidP="00F4672F">
            <w:pPr>
              <w:pStyle w:val="06"/>
              <w:spacing w:after="0"/>
              <w:ind w:firstLine="0"/>
              <w:jc w:val="left"/>
              <w:rPr>
                <w:sz w:val="24"/>
              </w:rPr>
            </w:pPr>
            <w:r w:rsidRPr="00F4672F">
              <w:rPr>
                <w:sz w:val="24"/>
              </w:rPr>
              <w:t>- работы на калькуляторе для проведения простейших вычислительных операций.</w:t>
            </w:r>
          </w:p>
          <w:p w:rsidR="00F4672F" w:rsidRPr="00F4672F" w:rsidRDefault="00F4672F" w:rsidP="00F4672F">
            <w:pPr>
              <w:pStyle w:val="06"/>
              <w:spacing w:after="0"/>
              <w:ind w:firstLine="0"/>
              <w:jc w:val="left"/>
              <w:rPr>
                <w:rStyle w:val="ab"/>
                <w:sz w:val="24"/>
              </w:rPr>
            </w:pPr>
            <w:r w:rsidRPr="00F4672F">
              <w:rPr>
                <w:rStyle w:val="ab"/>
                <w:sz w:val="24"/>
              </w:rPr>
              <w:t>Студент должен иметь представление:</w:t>
            </w:r>
          </w:p>
          <w:p w:rsidR="00F4672F" w:rsidRPr="00F4672F" w:rsidRDefault="00F4672F" w:rsidP="00F4672F">
            <w:pPr>
              <w:pStyle w:val="06"/>
              <w:spacing w:after="0"/>
              <w:ind w:firstLine="0"/>
              <w:jc w:val="left"/>
              <w:rPr>
                <w:sz w:val="24"/>
              </w:rPr>
            </w:pPr>
            <w:r w:rsidRPr="00F4672F">
              <w:rPr>
                <w:rStyle w:val="ab"/>
                <w:sz w:val="24"/>
              </w:rPr>
              <w:t xml:space="preserve"> - </w:t>
            </w:r>
            <w:r w:rsidRPr="00F4672F">
              <w:rPr>
                <w:sz w:val="24"/>
              </w:rPr>
              <w:t>о современных методах обработки и хранения медико-биологической информации.</w:t>
            </w:r>
          </w:p>
          <w:p w:rsidR="00F4672F" w:rsidRPr="00F4672F" w:rsidRDefault="00F4672F" w:rsidP="00F4672F">
            <w:pPr>
              <w:pStyle w:val="aa"/>
              <w:ind w:firstLine="0"/>
              <w:jc w:val="left"/>
              <w:rPr>
                <w:sz w:val="24"/>
              </w:rPr>
            </w:pPr>
            <w:r w:rsidRPr="00F4672F">
              <w:rPr>
                <w:sz w:val="24"/>
              </w:rPr>
              <w:t>Основные знания, необходимые для изучения дисциплины:</w:t>
            </w:r>
          </w:p>
          <w:p w:rsidR="00C25A7A" w:rsidRPr="007805B0" w:rsidRDefault="00F4672F" w:rsidP="007805B0">
            <w:pPr>
              <w:pStyle w:val="a9"/>
              <w:ind w:firstLine="0"/>
            </w:pPr>
            <w:r w:rsidRPr="00F4672F">
              <w:t>- исходный уровень знаний студентов основывается на программе средней школы по математике.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9" w:rsidRPr="007805B0" w:rsidRDefault="007805B0" w:rsidP="007805B0">
            <w:pPr>
              <w:pStyle w:val="a5"/>
              <w:numPr>
                <w:ilvl w:val="0"/>
                <w:numId w:val="18"/>
              </w:numPr>
              <w:jc w:val="both"/>
            </w:pPr>
            <w:r w:rsidRPr="007805B0">
              <w:t>Функции и графики. Пределы</w:t>
            </w:r>
          </w:p>
          <w:p w:rsidR="007805B0" w:rsidRPr="007805B0" w:rsidRDefault="007805B0" w:rsidP="007805B0">
            <w:pPr>
              <w:pStyle w:val="a5"/>
              <w:numPr>
                <w:ilvl w:val="0"/>
                <w:numId w:val="18"/>
              </w:numPr>
              <w:jc w:val="both"/>
            </w:pPr>
            <w:r w:rsidRPr="007805B0">
              <w:t>Элементы математического анализа. Простейшие дифференциальные уравнения</w:t>
            </w:r>
          </w:p>
          <w:p w:rsidR="007805B0" w:rsidRPr="007805B0" w:rsidRDefault="007805B0" w:rsidP="007805B0">
            <w:pPr>
              <w:pStyle w:val="a5"/>
              <w:numPr>
                <w:ilvl w:val="0"/>
                <w:numId w:val="18"/>
              </w:numPr>
              <w:jc w:val="both"/>
            </w:pPr>
            <w:r w:rsidRPr="007805B0">
              <w:t>Основные понятия теории вероятностей.</w:t>
            </w:r>
          </w:p>
          <w:p w:rsidR="007805B0" w:rsidRPr="007805B0" w:rsidRDefault="007805B0" w:rsidP="007805B0">
            <w:pPr>
              <w:pStyle w:val="a5"/>
              <w:numPr>
                <w:ilvl w:val="0"/>
                <w:numId w:val="18"/>
              </w:numPr>
              <w:jc w:val="both"/>
            </w:pPr>
            <w:r w:rsidRPr="007805B0">
              <w:t>Элементарная теория погрешностей.</w:t>
            </w:r>
          </w:p>
          <w:p w:rsidR="007805B0" w:rsidRPr="007805B0" w:rsidRDefault="007805B0" w:rsidP="007805B0">
            <w:pPr>
              <w:pStyle w:val="a5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7805B0">
              <w:t>Основы математической статистики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222B83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7" w:rsidRPr="007805B0" w:rsidRDefault="007805B0" w:rsidP="006D1F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5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лаборатория на 20 посадочных мест (ноутбук, принтер, сканер, экран, мультимедиа, компьютер, телевизор, доска, стенд учебный, таблицы) 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bookmarkStart w:id="0" w:name="_GoBack" w:colFirst="1" w:colLast="1"/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6D1F78" w:rsidRDefault="007805B0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6D1F78">
              <w:rPr>
                <w:lang w:val="en-US"/>
              </w:rPr>
              <w:t>I</w:t>
            </w:r>
            <w:r w:rsidRPr="006D1F78">
              <w:t xml:space="preserve"> семестр - </w:t>
            </w:r>
            <w:r w:rsidR="006D1F78" w:rsidRPr="006D1F78">
              <w:t>зачет</w:t>
            </w:r>
          </w:p>
        </w:tc>
      </w:tr>
      <w:bookmarkEnd w:id="0"/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8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0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2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4739"/>
    <w:rsid w:val="0003656C"/>
    <w:rsid w:val="00070A1A"/>
    <w:rsid w:val="00075BA3"/>
    <w:rsid w:val="00091A33"/>
    <w:rsid w:val="000B357D"/>
    <w:rsid w:val="000C054F"/>
    <w:rsid w:val="000C1948"/>
    <w:rsid w:val="00100040"/>
    <w:rsid w:val="001131DC"/>
    <w:rsid w:val="00114685"/>
    <w:rsid w:val="00121B8E"/>
    <w:rsid w:val="0012362C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22B83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97A70"/>
    <w:rsid w:val="004B0B5C"/>
    <w:rsid w:val="004B1E7A"/>
    <w:rsid w:val="004B6B8C"/>
    <w:rsid w:val="004B72AA"/>
    <w:rsid w:val="004C60E6"/>
    <w:rsid w:val="004D3941"/>
    <w:rsid w:val="004F2273"/>
    <w:rsid w:val="004F35B9"/>
    <w:rsid w:val="005512EF"/>
    <w:rsid w:val="00564D37"/>
    <w:rsid w:val="005663B3"/>
    <w:rsid w:val="00573979"/>
    <w:rsid w:val="00583431"/>
    <w:rsid w:val="0059272A"/>
    <w:rsid w:val="005A3762"/>
    <w:rsid w:val="005B5CFA"/>
    <w:rsid w:val="005B67C7"/>
    <w:rsid w:val="005D6957"/>
    <w:rsid w:val="005F1B53"/>
    <w:rsid w:val="005F1DC2"/>
    <w:rsid w:val="005F5624"/>
    <w:rsid w:val="006619D8"/>
    <w:rsid w:val="006648B9"/>
    <w:rsid w:val="006A7029"/>
    <w:rsid w:val="006C221B"/>
    <w:rsid w:val="006D1F78"/>
    <w:rsid w:val="006D7ED9"/>
    <w:rsid w:val="006F26A8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805B0"/>
    <w:rsid w:val="007822BD"/>
    <w:rsid w:val="00793DC6"/>
    <w:rsid w:val="007B786C"/>
    <w:rsid w:val="007C3AF5"/>
    <w:rsid w:val="007D5A67"/>
    <w:rsid w:val="007E1EF1"/>
    <w:rsid w:val="007F10CC"/>
    <w:rsid w:val="008253B6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748F9"/>
    <w:rsid w:val="009B31F7"/>
    <w:rsid w:val="009D684E"/>
    <w:rsid w:val="009E2E5B"/>
    <w:rsid w:val="009E43AD"/>
    <w:rsid w:val="009E454A"/>
    <w:rsid w:val="009E6E38"/>
    <w:rsid w:val="009F029C"/>
    <w:rsid w:val="009F61B2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6EAC"/>
    <w:rsid w:val="00B340CA"/>
    <w:rsid w:val="00B40BC1"/>
    <w:rsid w:val="00B40C42"/>
    <w:rsid w:val="00B42471"/>
    <w:rsid w:val="00B55878"/>
    <w:rsid w:val="00B61ACA"/>
    <w:rsid w:val="00B70CA2"/>
    <w:rsid w:val="00B85799"/>
    <w:rsid w:val="00B9791F"/>
    <w:rsid w:val="00BA62E1"/>
    <w:rsid w:val="00BD4219"/>
    <w:rsid w:val="00C02C7E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5DBE"/>
    <w:rsid w:val="00DA7380"/>
    <w:rsid w:val="00DB7EB4"/>
    <w:rsid w:val="00DF167D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A7C"/>
    <w:rsid w:val="00EC21E6"/>
    <w:rsid w:val="00EE179B"/>
    <w:rsid w:val="00EF1AAD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EC17-BD70-447E-961E-486D532E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2014-09-29T06:23:00Z</dcterms:created>
  <dcterms:modified xsi:type="dcterms:W3CDTF">2014-09-29T06:42:00Z</dcterms:modified>
</cp:coreProperties>
</file>